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0942" w:rsidRDefault="003221AB" w:rsidP="003221AB">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3221AB" w:rsidRDefault="003221AB" w:rsidP="003221AB">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3221AB" w:rsidRDefault="003221AB" w:rsidP="003221AB">
      <w:pPr>
        <w:spacing w:line="480" w:lineRule="auto"/>
        <w:rPr>
          <w:rFonts w:ascii="Times New Roman" w:hAnsi="Times New Roman" w:cs="Times New Roman"/>
          <w:sz w:val="24"/>
          <w:szCs w:val="24"/>
        </w:rPr>
      </w:pPr>
      <w:r>
        <w:rPr>
          <w:rFonts w:ascii="Times New Roman" w:hAnsi="Times New Roman" w:cs="Times New Roman"/>
          <w:sz w:val="24"/>
          <w:szCs w:val="24"/>
        </w:rPr>
        <w:t>Lecturer</w:t>
      </w:r>
    </w:p>
    <w:p w:rsidR="003221AB" w:rsidRDefault="003221AB" w:rsidP="003221AB">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F81D2B" w:rsidRPr="00F81D2B" w:rsidRDefault="00F81D2B" w:rsidP="00F81D2B">
      <w:pPr>
        <w:spacing w:line="360" w:lineRule="auto"/>
        <w:ind w:left="3600" w:firstLine="720"/>
        <w:rPr>
          <w:rFonts w:ascii="Times New Roman" w:hAnsi="Times New Roman" w:cs="Times New Roman"/>
          <w:sz w:val="24"/>
          <w:szCs w:val="24"/>
        </w:rPr>
      </w:pPr>
      <w:r w:rsidRPr="00F81D2B">
        <w:rPr>
          <w:rFonts w:ascii="Times New Roman" w:hAnsi="Times New Roman" w:cs="Times New Roman"/>
          <w:sz w:val="24"/>
          <w:szCs w:val="24"/>
        </w:rPr>
        <w:t>Paternity Leave</w:t>
      </w:r>
    </w:p>
    <w:p w:rsidR="00F81D2B" w:rsidRPr="00F81D2B" w:rsidRDefault="00F81D2B" w:rsidP="00F81D2B">
      <w:pPr>
        <w:spacing w:line="360" w:lineRule="auto"/>
        <w:rPr>
          <w:rFonts w:ascii="Times New Roman" w:hAnsi="Times New Roman" w:cs="Times New Roman"/>
          <w:sz w:val="24"/>
          <w:szCs w:val="24"/>
        </w:rPr>
      </w:pPr>
      <w:r w:rsidRPr="00F81D2B">
        <w:rPr>
          <w:rFonts w:ascii="Times New Roman" w:hAnsi="Times New Roman" w:cs="Times New Roman"/>
          <w:sz w:val="24"/>
          <w:szCs w:val="24"/>
        </w:rPr>
        <w:t>Paternity leave is the period a male parent takes at birth to go off work as a way of adoption to the new born baby. This right and freedom policy of fathers never came without the efforts of great human activists like Richard Branson and Gary Ackerman. They believed that policies created must cut across all genders, not just</w:t>
      </w:r>
      <w:r>
        <w:rPr>
          <w:rFonts w:ascii="Times New Roman" w:hAnsi="Times New Roman" w:cs="Times New Roman"/>
          <w:sz w:val="24"/>
          <w:szCs w:val="24"/>
        </w:rPr>
        <w:t xml:space="preserve"> </w:t>
      </w:r>
      <w:r w:rsidRPr="00F81D2B">
        <w:rPr>
          <w:rFonts w:ascii="Times New Roman" w:hAnsi="Times New Roman" w:cs="Times New Roman"/>
          <w:sz w:val="24"/>
          <w:szCs w:val="24"/>
        </w:rPr>
        <w:t>favors one and discriminate the other. Maternity leave which was already in place gave them a point of reverence all through.</w:t>
      </w:r>
    </w:p>
    <w:p w:rsidR="00F81D2B" w:rsidRPr="00F81D2B" w:rsidRDefault="00F81D2B" w:rsidP="00F81D2B">
      <w:pPr>
        <w:spacing w:line="360" w:lineRule="auto"/>
        <w:rPr>
          <w:rFonts w:ascii="Times New Roman" w:hAnsi="Times New Roman" w:cs="Times New Roman"/>
          <w:sz w:val="24"/>
          <w:szCs w:val="24"/>
        </w:rPr>
      </w:pPr>
      <w:r w:rsidRPr="00F81D2B">
        <w:rPr>
          <w:rFonts w:ascii="Times New Roman" w:hAnsi="Times New Roman" w:cs="Times New Roman"/>
          <w:sz w:val="24"/>
          <w:szCs w:val="24"/>
        </w:rPr>
        <w:t xml:space="preserve">The topic, paternity leave has been neglected globally. In fact most governments have not put this policy into practice leave alone allowing </w:t>
      </w:r>
      <w:proofErr w:type="gramStart"/>
      <w:r w:rsidRPr="00F81D2B">
        <w:rPr>
          <w:rFonts w:ascii="Times New Roman" w:hAnsi="Times New Roman" w:cs="Times New Roman"/>
          <w:sz w:val="24"/>
          <w:szCs w:val="24"/>
        </w:rPr>
        <w:t>it  be</w:t>
      </w:r>
      <w:proofErr w:type="gramEnd"/>
      <w:r w:rsidRPr="00F81D2B">
        <w:rPr>
          <w:rFonts w:ascii="Times New Roman" w:hAnsi="Times New Roman" w:cs="Times New Roman"/>
          <w:sz w:val="24"/>
          <w:szCs w:val="24"/>
        </w:rPr>
        <w:t xml:space="preserve"> discussed in their legal houses. A father is never taken as equal partner in bringing up of a child. In the same way, mothers are taken as housekeepers just because they bear the kid in their womb. The act of allowing only women to take child-care leaves is an invasion of human right. It reduces fathers to mare objects of impregnating mothers while women as house helpers who are obligated in taking care of families preventing wives and husbands from taking responsibilities as a unity. </w:t>
      </w:r>
    </w:p>
    <w:p w:rsidR="00F81D2B" w:rsidRPr="00F81D2B" w:rsidRDefault="00F81D2B" w:rsidP="00F81D2B">
      <w:pPr>
        <w:spacing w:line="360" w:lineRule="auto"/>
        <w:rPr>
          <w:rFonts w:ascii="Times New Roman" w:hAnsi="Times New Roman" w:cs="Times New Roman"/>
          <w:sz w:val="24"/>
          <w:szCs w:val="24"/>
        </w:rPr>
      </w:pPr>
      <w:r w:rsidRPr="00F81D2B">
        <w:rPr>
          <w:rFonts w:ascii="Times New Roman" w:hAnsi="Times New Roman" w:cs="Times New Roman"/>
          <w:sz w:val="24"/>
          <w:szCs w:val="24"/>
        </w:rPr>
        <w:t>Sensitization of this policy needs agent reaction. The girl child rights and freedoms are vastly monitored as the male child’s are left to sort themselves on there on. This “believes” that a boy strong enough to be protected by law must stop. Any gender is strong and at the same time weak depending on who is on the topic. Paternity leave then should be given a priority if at all we are to talk of gender equity and equality. These can bring the right equilibrium in the society promoting working environment in the society.</w:t>
      </w:r>
    </w:p>
    <w:p w:rsidR="00F81D2B" w:rsidRDefault="00F81D2B" w:rsidP="00F81D2B">
      <w:pPr>
        <w:spacing w:line="360" w:lineRule="auto"/>
        <w:rPr>
          <w:rFonts w:ascii="Times New Roman" w:hAnsi="Times New Roman" w:cs="Times New Roman"/>
          <w:sz w:val="24"/>
          <w:szCs w:val="24"/>
        </w:rPr>
      </w:pPr>
    </w:p>
    <w:p w:rsidR="00F81D2B" w:rsidRPr="00F81D2B" w:rsidRDefault="00F81D2B" w:rsidP="00F81D2B">
      <w:pPr>
        <w:spacing w:line="360" w:lineRule="auto"/>
        <w:rPr>
          <w:rFonts w:ascii="Times New Roman" w:hAnsi="Times New Roman" w:cs="Times New Roman"/>
          <w:sz w:val="24"/>
          <w:szCs w:val="24"/>
        </w:rPr>
      </w:pPr>
    </w:p>
    <w:p w:rsidR="00F81D2B" w:rsidRPr="00F81D2B" w:rsidRDefault="00F81D2B" w:rsidP="00F81D2B">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F81D2B">
        <w:rPr>
          <w:rFonts w:ascii="Times New Roman" w:hAnsi="Times New Roman" w:cs="Times New Roman"/>
          <w:sz w:val="24"/>
          <w:szCs w:val="24"/>
        </w:rPr>
        <w:t xml:space="preserve">Take a situation where a father and a mother are working, living far distance apart. Fortunately, they are blessed with a child. As the “law is”, the mother is granted opportunity to take a leave in the name of maternity leave whereas the father is never given. The father works six days a week and a day break alone cannot be enough even for travelling. He remains in torture yarning to see and feel the new born baby. The passion of working reduces and issues of absent minded at work arises with its consequences.  Equally, the mother is stressed with the </w:t>
      </w:r>
      <w:proofErr w:type="gramStart"/>
      <w:r w:rsidRPr="00F81D2B">
        <w:rPr>
          <w:rFonts w:ascii="Times New Roman" w:hAnsi="Times New Roman" w:cs="Times New Roman"/>
          <w:sz w:val="24"/>
          <w:szCs w:val="24"/>
        </w:rPr>
        <w:t>pressure  and</w:t>
      </w:r>
      <w:proofErr w:type="gramEnd"/>
      <w:r w:rsidRPr="00F81D2B">
        <w:rPr>
          <w:rFonts w:ascii="Times New Roman" w:hAnsi="Times New Roman" w:cs="Times New Roman"/>
          <w:sz w:val="24"/>
          <w:szCs w:val="24"/>
        </w:rPr>
        <w:t xml:space="preserve"> a feeling of joy to present the baby to his father. The child grows without feeling the father until normal job vacations come. If male parent was given leave just like his female counterpart, all this could be prevented. Responsibilities would have been shared and felt.</w:t>
      </w:r>
    </w:p>
    <w:p w:rsidR="00F81D2B" w:rsidRPr="00F81D2B" w:rsidRDefault="00F81D2B" w:rsidP="00F81D2B">
      <w:pPr>
        <w:spacing w:line="360" w:lineRule="auto"/>
        <w:rPr>
          <w:rFonts w:ascii="Times New Roman" w:hAnsi="Times New Roman" w:cs="Times New Roman"/>
          <w:sz w:val="24"/>
          <w:szCs w:val="24"/>
        </w:rPr>
      </w:pPr>
      <w:r w:rsidRPr="00F81D2B">
        <w:rPr>
          <w:rFonts w:ascii="Times New Roman" w:hAnsi="Times New Roman" w:cs="Times New Roman"/>
          <w:sz w:val="24"/>
          <w:szCs w:val="24"/>
        </w:rPr>
        <w:t>This makes me to totally agree with the founders of this policy of paternity leave. I believe that all human beings are equal fearfully and wonderfully made in God’s image. No matter the gender, we should treat one another as we feel should be treated. We coexist as human creatures and so, the joy of one is a joy for all of us. Pain to one is pain to all. That is now humanly. The superiority complex mentality can be eliminated from the society through this.</w:t>
      </w:r>
    </w:p>
    <w:p w:rsidR="00F81D2B" w:rsidRPr="00F81D2B" w:rsidRDefault="00F81D2B" w:rsidP="00F81D2B">
      <w:pPr>
        <w:spacing w:line="360" w:lineRule="auto"/>
        <w:rPr>
          <w:rFonts w:ascii="Times New Roman" w:hAnsi="Times New Roman" w:cs="Times New Roman"/>
          <w:sz w:val="24"/>
          <w:szCs w:val="24"/>
        </w:rPr>
      </w:pPr>
      <w:r w:rsidRPr="00F81D2B">
        <w:rPr>
          <w:rFonts w:ascii="Times New Roman" w:hAnsi="Times New Roman" w:cs="Times New Roman"/>
          <w:sz w:val="24"/>
          <w:szCs w:val="24"/>
        </w:rPr>
        <w:t>All governments globally should pass this policy and ensure that it’s followed to the letter. It only through this, that it can be realty and not just a mare talk. Use political institutions and politicians as ambassadors since they are influential the society.</w:t>
      </w:r>
    </w:p>
    <w:p w:rsidR="00F81D2B" w:rsidRPr="00F81D2B" w:rsidRDefault="00F81D2B" w:rsidP="00F81D2B">
      <w:pPr>
        <w:spacing w:line="360" w:lineRule="auto"/>
        <w:rPr>
          <w:rFonts w:ascii="Times New Roman" w:hAnsi="Times New Roman" w:cs="Times New Roman"/>
          <w:sz w:val="24"/>
          <w:szCs w:val="24"/>
        </w:rPr>
      </w:pPr>
      <w:r w:rsidRPr="00F81D2B">
        <w:rPr>
          <w:rFonts w:ascii="Times New Roman" w:hAnsi="Times New Roman" w:cs="Times New Roman"/>
          <w:sz w:val="24"/>
          <w:szCs w:val="24"/>
        </w:rPr>
        <w:t>I suggest women genital mutilation as the next topic of discussion.</w:t>
      </w:r>
    </w:p>
    <w:p w:rsidR="003221AB" w:rsidRPr="00F81D2B" w:rsidRDefault="003221AB" w:rsidP="00F81D2B">
      <w:pPr>
        <w:spacing w:line="360" w:lineRule="auto"/>
        <w:rPr>
          <w:rFonts w:ascii="Times New Roman" w:hAnsi="Times New Roman" w:cs="Times New Roman"/>
          <w:sz w:val="24"/>
          <w:szCs w:val="24"/>
        </w:rPr>
      </w:pPr>
    </w:p>
    <w:sectPr w:rsidR="003221AB" w:rsidRPr="00F81D2B" w:rsidSect="00D1354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221AB"/>
    <w:rsid w:val="002A7742"/>
    <w:rsid w:val="003221AB"/>
    <w:rsid w:val="007C0A37"/>
    <w:rsid w:val="009E4F1B"/>
    <w:rsid w:val="00B30974"/>
    <w:rsid w:val="00C576B9"/>
    <w:rsid w:val="00D13545"/>
    <w:rsid w:val="00F81D2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354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767431459">
      <w:bodyDiv w:val="1"/>
      <w:marLeft w:val="0"/>
      <w:marRight w:val="0"/>
      <w:marTop w:val="0"/>
      <w:marBottom w:val="0"/>
      <w:divBdr>
        <w:top w:val="none" w:sz="0" w:space="0" w:color="auto"/>
        <w:left w:val="none" w:sz="0" w:space="0" w:color="auto"/>
        <w:bottom w:val="none" w:sz="0" w:space="0" w:color="auto"/>
        <w:right w:val="none" w:sz="0" w:space="0" w:color="auto"/>
      </w:divBdr>
    </w:div>
    <w:div w:id="768622999">
      <w:bodyDiv w:val="1"/>
      <w:marLeft w:val="0"/>
      <w:marRight w:val="0"/>
      <w:marTop w:val="0"/>
      <w:marBottom w:val="0"/>
      <w:divBdr>
        <w:top w:val="none" w:sz="0" w:space="0" w:color="auto"/>
        <w:left w:val="none" w:sz="0" w:space="0" w:color="auto"/>
        <w:bottom w:val="none" w:sz="0" w:space="0" w:color="auto"/>
        <w:right w:val="none" w:sz="0" w:space="0" w:color="auto"/>
      </w:divBdr>
    </w:div>
    <w:div w:id="1311985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492</Words>
  <Characters>2811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PRAISE 3</cp:lastModifiedBy>
  <cp:revision>2</cp:revision>
  <dcterms:created xsi:type="dcterms:W3CDTF">2017-12-07T16:13:00Z</dcterms:created>
  <dcterms:modified xsi:type="dcterms:W3CDTF">2017-12-07T16:13:00Z</dcterms:modified>
</cp:coreProperties>
</file>